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3A" w:rsidRDefault="00CE4F3A" w:rsidP="00DA2805">
      <w:pPr>
        <w:pStyle w:val="1"/>
        <w:tabs>
          <w:tab w:val="left" w:pos="10575"/>
        </w:tabs>
        <w:spacing w:line="360" w:lineRule="auto"/>
        <w:jc w:val="center"/>
        <w:rPr>
          <w:b/>
        </w:rPr>
      </w:pPr>
    </w:p>
    <w:p w:rsidR="00CE4F3A" w:rsidRDefault="00CE4F3A" w:rsidP="00CE4F3A">
      <w:pPr>
        <w:pStyle w:val="1"/>
        <w:tabs>
          <w:tab w:val="left" w:pos="10575"/>
        </w:tabs>
        <w:spacing w:line="360" w:lineRule="auto"/>
        <w:jc w:val="right"/>
        <w:rPr>
          <w:b/>
        </w:rPr>
      </w:pPr>
      <w:r>
        <w:rPr>
          <w:b/>
        </w:rPr>
        <w:t>Утверждаю</w:t>
      </w:r>
    </w:p>
    <w:p w:rsidR="00CE4F3A" w:rsidRDefault="00D02A61" w:rsidP="00CE4F3A">
      <w:pPr>
        <w:pStyle w:val="1"/>
        <w:tabs>
          <w:tab w:val="left" w:pos="10575"/>
        </w:tabs>
        <w:spacing w:line="360" w:lineRule="auto"/>
        <w:jc w:val="right"/>
        <w:rPr>
          <w:b/>
        </w:rPr>
      </w:pPr>
      <w:r>
        <w:rPr>
          <w:b/>
        </w:rPr>
        <w:t>Директор МБ</w:t>
      </w:r>
      <w:r w:rsidR="00CE4F3A">
        <w:rPr>
          <w:b/>
        </w:rPr>
        <w:t>ОУ «</w:t>
      </w:r>
      <w:proofErr w:type="spellStart"/>
      <w:r w:rsidR="00CE4F3A">
        <w:rPr>
          <w:b/>
        </w:rPr>
        <w:t>Джалганская</w:t>
      </w:r>
      <w:proofErr w:type="spellEnd"/>
      <w:r w:rsidR="00CE4F3A">
        <w:rPr>
          <w:b/>
        </w:rPr>
        <w:t xml:space="preserve"> СОШ»</w:t>
      </w:r>
    </w:p>
    <w:p w:rsidR="00CE4F3A" w:rsidRDefault="00CE4F3A" w:rsidP="00CE4F3A">
      <w:pPr>
        <w:pStyle w:val="1"/>
        <w:tabs>
          <w:tab w:val="left" w:pos="10575"/>
        </w:tabs>
        <w:spacing w:line="360" w:lineRule="auto"/>
        <w:jc w:val="right"/>
        <w:rPr>
          <w:b/>
        </w:rPr>
      </w:pPr>
      <w:r>
        <w:rPr>
          <w:b/>
        </w:rPr>
        <w:t>______________Г.М. Гаджалиев</w:t>
      </w:r>
    </w:p>
    <w:p w:rsidR="00CE4F3A" w:rsidRDefault="00D02A61" w:rsidP="00CE4F3A">
      <w:pPr>
        <w:pStyle w:val="1"/>
        <w:tabs>
          <w:tab w:val="left" w:pos="10575"/>
        </w:tabs>
        <w:spacing w:line="360" w:lineRule="auto"/>
        <w:jc w:val="right"/>
        <w:rPr>
          <w:b/>
        </w:rPr>
      </w:pPr>
      <w:r>
        <w:rPr>
          <w:b/>
        </w:rPr>
        <w:t>01.09.2021</w:t>
      </w:r>
      <w:r w:rsidR="00CE4F3A">
        <w:rPr>
          <w:b/>
        </w:rPr>
        <w:t xml:space="preserve"> г.</w:t>
      </w:r>
    </w:p>
    <w:p w:rsidR="00DA2805" w:rsidRPr="00DA2805" w:rsidRDefault="009C7DA5" w:rsidP="00DA2805">
      <w:pPr>
        <w:pStyle w:val="1"/>
        <w:tabs>
          <w:tab w:val="left" w:pos="10575"/>
        </w:tabs>
        <w:spacing w:line="360" w:lineRule="auto"/>
        <w:jc w:val="center"/>
        <w:rPr>
          <w:b/>
        </w:rPr>
      </w:pPr>
      <w:r w:rsidRPr="00DA2805">
        <w:rPr>
          <w:b/>
        </w:rPr>
        <w:t>План работы</w:t>
      </w:r>
    </w:p>
    <w:p w:rsidR="00DA2805" w:rsidRPr="00DA2805" w:rsidRDefault="00DA2805" w:rsidP="00DA2805">
      <w:pPr>
        <w:pStyle w:val="1"/>
        <w:tabs>
          <w:tab w:val="left" w:pos="10575"/>
        </w:tabs>
        <w:spacing w:line="360" w:lineRule="auto"/>
        <w:jc w:val="both"/>
        <w:rPr>
          <w:b/>
        </w:rPr>
      </w:pPr>
      <w:r w:rsidRPr="00DA2805">
        <w:rPr>
          <w:b/>
        </w:rPr>
        <w:t xml:space="preserve">со слабоуспевающими детьми-учащимися 9 класса  при подготовке к ОГЭ </w:t>
      </w:r>
    </w:p>
    <w:p w:rsidR="00E35195" w:rsidRPr="00DA2805" w:rsidRDefault="00DA2805" w:rsidP="00DA2805">
      <w:pPr>
        <w:pStyle w:val="1"/>
        <w:tabs>
          <w:tab w:val="left" w:pos="10575"/>
        </w:tabs>
        <w:spacing w:line="360" w:lineRule="auto"/>
        <w:jc w:val="both"/>
      </w:pPr>
      <w:r w:rsidRPr="00DA2805">
        <w:rPr>
          <w:b/>
        </w:rPr>
        <w:t>М</w:t>
      </w:r>
      <w:r w:rsidR="00D02A61">
        <w:rPr>
          <w:b/>
        </w:rPr>
        <w:t>Б</w:t>
      </w:r>
      <w:r w:rsidRPr="00DA2805">
        <w:rPr>
          <w:b/>
        </w:rPr>
        <w:t>ОУ «</w:t>
      </w:r>
      <w:proofErr w:type="spellStart"/>
      <w:r w:rsidR="00CE4F3A">
        <w:rPr>
          <w:b/>
        </w:rPr>
        <w:t>Джалганская</w:t>
      </w:r>
      <w:proofErr w:type="spellEnd"/>
      <w:r w:rsidR="00CE4F3A">
        <w:rPr>
          <w:b/>
        </w:rPr>
        <w:t xml:space="preserve"> СОШ</w:t>
      </w:r>
      <w:r w:rsidRPr="00DA2805">
        <w:rPr>
          <w:b/>
        </w:rPr>
        <w:t>»</w:t>
      </w:r>
    </w:p>
    <w:p w:rsidR="00DA2805" w:rsidRDefault="00DA2805" w:rsidP="00E35195">
      <w:pPr>
        <w:pStyle w:val="1"/>
        <w:tabs>
          <w:tab w:val="left" w:pos="10575"/>
        </w:tabs>
        <w:spacing w:line="360" w:lineRule="auto"/>
        <w:jc w:val="both"/>
        <w:rPr>
          <w:b/>
        </w:rPr>
      </w:pPr>
    </w:p>
    <w:p w:rsidR="00DA2805" w:rsidRDefault="00DA2805" w:rsidP="00E35195">
      <w:pPr>
        <w:pStyle w:val="1"/>
        <w:tabs>
          <w:tab w:val="left" w:pos="10575"/>
        </w:tabs>
        <w:spacing w:line="360" w:lineRule="auto"/>
        <w:jc w:val="both"/>
        <w:rPr>
          <w:b/>
        </w:rPr>
      </w:pPr>
    </w:p>
    <w:p w:rsidR="00E35195" w:rsidRPr="00DA2805" w:rsidRDefault="00E35195" w:rsidP="00E35195">
      <w:pPr>
        <w:pStyle w:val="1"/>
        <w:tabs>
          <w:tab w:val="left" w:pos="10575"/>
        </w:tabs>
        <w:spacing w:line="360" w:lineRule="auto"/>
        <w:jc w:val="both"/>
      </w:pPr>
      <w:r w:rsidRPr="00DA2805">
        <w:rPr>
          <w:b/>
        </w:rPr>
        <w:t>Цель</w:t>
      </w:r>
      <w:r w:rsidRPr="00DA2805">
        <w:t xml:space="preserve">: работа по основным темам курса русского языка за </w:t>
      </w:r>
      <w:r w:rsidR="009C7DA5" w:rsidRPr="00DA2805">
        <w:t>6</w:t>
      </w:r>
      <w:r w:rsidRPr="00DA2805">
        <w:t xml:space="preserve">-9 классы, отработка вычислительных </w:t>
      </w:r>
      <w:r w:rsidR="009C7DA5" w:rsidRPr="00DA2805">
        <w:t xml:space="preserve">и орфографических </w:t>
      </w:r>
      <w:r w:rsidRPr="00DA2805">
        <w:t>навыков учащихся</w:t>
      </w:r>
      <w:r w:rsidR="009C7DA5" w:rsidRPr="00DA2805">
        <w:t xml:space="preserve"> для</w:t>
      </w:r>
      <w:r w:rsidRPr="00DA2805">
        <w:t xml:space="preserve"> сда</w:t>
      </w:r>
      <w:r w:rsidR="009C7DA5" w:rsidRPr="00DA2805">
        <w:t>чи ОГЭ</w:t>
      </w:r>
      <w:r w:rsidRPr="00DA2805">
        <w:t>.</w:t>
      </w:r>
    </w:p>
    <w:p w:rsidR="00E35195" w:rsidRPr="00DA2805" w:rsidRDefault="00E35195" w:rsidP="009C7DA5">
      <w:pPr>
        <w:pStyle w:val="1"/>
        <w:tabs>
          <w:tab w:val="left" w:pos="10575"/>
        </w:tabs>
        <w:spacing w:line="360" w:lineRule="auto"/>
        <w:jc w:val="both"/>
        <w:rPr>
          <w:b/>
        </w:rPr>
      </w:pPr>
      <w:r w:rsidRPr="00DA2805">
        <w:rPr>
          <w:b/>
        </w:rPr>
        <w:t>Задачи:</w:t>
      </w:r>
    </w:p>
    <w:p w:rsidR="00E35195" w:rsidRPr="00DA2805" w:rsidRDefault="00E35195" w:rsidP="009C7DA5">
      <w:pPr>
        <w:pStyle w:val="1"/>
        <w:tabs>
          <w:tab w:val="left" w:pos="10575"/>
        </w:tabs>
        <w:spacing w:line="360" w:lineRule="auto"/>
        <w:jc w:val="both"/>
      </w:pPr>
      <w:r w:rsidRPr="00DA2805">
        <w:t>1.</w:t>
      </w:r>
      <w:r w:rsidR="000A5004">
        <w:t xml:space="preserve"> </w:t>
      </w:r>
      <w:r w:rsidRPr="00DA2805">
        <w:t>Выявить затруднени</w:t>
      </w:r>
      <w:r w:rsidR="00DA2805" w:rsidRPr="00DA2805">
        <w:t>я</w:t>
      </w:r>
      <w:r w:rsidRPr="00DA2805">
        <w:t xml:space="preserve"> учащихся по математике, русскому языку.</w:t>
      </w:r>
    </w:p>
    <w:p w:rsidR="00E35195" w:rsidRPr="00DA2805" w:rsidRDefault="00E35195" w:rsidP="009C7DA5">
      <w:pPr>
        <w:pStyle w:val="1"/>
        <w:tabs>
          <w:tab w:val="left" w:pos="10575"/>
        </w:tabs>
        <w:spacing w:line="360" w:lineRule="auto"/>
        <w:jc w:val="both"/>
      </w:pPr>
      <w:r w:rsidRPr="00DA2805">
        <w:t>2. Определить для каждого учащегося планируемый результат (по итогам диагностических работ).</w:t>
      </w:r>
    </w:p>
    <w:p w:rsidR="00E35195" w:rsidRPr="00DA2805" w:rsidRDefault="009C7DA5" w:rsidP="009C7DA5">
      <w:pPr>
        <w:pStyle w:val="1"/>
        <w:tabs>
          <w:tab w:val="left" w:pos="10575"/>
        </w:tabs>
        <w:spacing w:line="360" w:lineRule="auto"/>
        <w:jc w:val="both"/>
      </w:pPr>
      <w:r w:rsidRPr="00DA2805">
        <w:t>3. И</w:t>
      </w:r>
      <w:r w:rsidR="00E35195" w:rsidRPr="00DA2805">
        <w:t xml:space="preserve">спользование </w:t>
      </w:r>
      <w:proofErr w:type="spellStart"/>
      <w:r w:rsidR="00E35195" w:rsidRPr="00DA2805">
        <w:t>интернет-ресурсов</w:t>
      </w:r>
      <w:proofErr w:type="spellEnd"/>
      <w:r w:rsidR="00E35195" w:rsidRPr="00DA2805">
        <w:t xml:space="preserve"> при подготовке к ОГЭ.</w:t>
      </w:r>
    </w:p>
    <w:p w:rsidR="00DA2805" w:rsidRPr="00D02A61" w:rsidRDefault="009C7DA5" w:rsidP="00D02A61">
      <w:pPr>
        <w:pStyle w:val="1"/>
        <w:tabs>
          <w:tab w:val="left" w:pos="10575"/>
        </w:tabs>
        <w:spacing w:line="360" w:lineRule="auto"/>
        <w:jc w:val="both"/>
      </w:pPr>
      <w:r w:rsidRPr="00DA2805">
        <w:t>4. П</w:t>
      </w:r>
      <w:r w:rsidR="00E35195" w:rsidRPr="00DA2805">
        <w:t>сихологическая помощь при подготовке к ОГЭ.</w:t>
      </w:r>
    </w:p>
    <w:p w:rsidR="00E35195" w:rsidRDefault="00E35195" w:rsidP="00D02A61">
      <w:pPr>
        <w:pStyle w:val="1"/>
        <w:tabs>
          <w:tab w:val="left" w:pos="10575"/>
        </w:tabs>
        <w:spacing w:line="360" w:lineRule="auto"/>
        <w:ind w:left="0"/>
        <w:rPr>
          <w:b/>
          <w:sz w:val="28"/>
          <w:szCs w:val="28"/>
        </w:rPr>
      </w:pPr>
      <w:bookmarkStart w:id="0" w:name="_GoBack"/>
      <w:bookmarkEnd w:id="0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529"/>
        <w:gridCol w:w="1984"/>
        <w:gridCol w:w="1985"/>
      </w:tblGrid>
      <w:tr w:rsidR="00E35195" w:rsidRPr="00DA2805" w:rsidTr="009C7DA5">
        <w:trPr>
          <w:trHeight w:val="70"/>
        </w:trPr>
        <w:tc>
          <w:tcPr>
            <w:tcW w:w="567" w:type="dxa"/>
          </w:tcPr>
          <w:p w:rsidR="00E35195" w:rsidRPr="00DA2805" w:rsidRDefault="00E35195" w:rsidP="00435B84">
            <w:pPr>
              <w:pStyle w:val="1"/>
              <w:tabs>
                <w:tab w:val="left" w:pos="10575"/>
              </w:tabs>
              <w:spacing w:line="360" w:lineRule="auto"/>
              <w:ind w:left="-578" w:hanging="578"/>
              <w:jc w:val="center"/>
            </w:pPr>
          </w:p>
        </w:tc>
        <w:tc>
          <w:tcPr>
            <w:tcW w:w="5529" w:type="dxa"/>
          </w:tcPr>
          <w:p w:rsidR="00E35195" w:rsidRPr="00DA2805" w:rsidRDefault="00E35195" w:rsidP="00435B84">
            <w:pPr>
              <w:pStyle w:val="1"/>
              <w:tabs>
                <w:tab w:val="left" w:pos="10575"/>
              </w:tabs>
              <w:spacing w:line="360" w:lineRule="auto"/>
              <w:ind w:left="0"/>
              <w:jc w:val="center"/>
              <w:rPr>
                <w:b/>
              </w:rPr>
            </w:pPr>
            <w:r w:rsidRPr="00DA2805">
              <w:rPr>
                <w:b/>
              </w:rPr>
              <w:t>Мероприятия</w:t>
            </w:r>
          </w:p>
        </w:tc>
        <w:tc>
          <w:tcPr>
            <w:tcW w:w="1984" w:type="dxa"/>
          </w:tcPr>
          <w:p w:rsidR="00E35195" w:rsidRPr="00DA2805" w:rsidRDefault="00E35195" w:rsidP="00435B84">
            <w:pPr>
              <w:pStyle w:val="1"/>
              <w:tabs>
                <w:tab w:val="left" w:pos="10575"/>
              </w:tabs>
              <w:spacing w:line="360" w:lineRule="auto"/>
              <w:ind w:left="0"/>
              <w:jc w:val="center"/>
              <w:rPr>
                <w:b/>
              </w:rPr>
            </w:pPr>
            <w:r w:rsidRPr="00DA2805">
              <w:rPr>
                <w:b/>
              </w:rPr>
              <w:t>Сроки</w:t>
            </w:r>
          </w:p>
        </w:tc>
        <w:tc>
          <w:tcPr>
            <w:tcW w:w="1985" w:type="dxa"/>
          </w:tcPr>
          <w:p w:rsidR="00E35195" w:rsidRPr="00DA2805" w:rsidRDefault="00E35195" w:rsidP="00435B84">
            <w:pPr>
              <w:pStyle w:val="1"/>
              <w:tabs>
                <w:tab w:val="left" w:pos="10575"/>
              </w:tabs>
              <w:spacing w:line="360" w:lineRule="auto"/>
              <w:ind w:left="0"/>
              <w:jc w:val="center"/>
              <w:rPr>
                <w:b/>
              </w:rPr>
            </w:pPr>
            <w:proofErr w:type="spellStart"/>
            <w:r w:rsidRPr="00DA2805">
              <w:rPr>
                <w:b/>
              </w:rPr>
              <w:t>Ответств</w:t>
            </w:r>
            <w:proofErr w:type="spellEnd"/>
            <w:r w:rsidRPr="00DA2805">
              <w:rPr>
                <w:b/>
              </w:rPr>
              <w:t>.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1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Составление списков слабоуспевающих учащихся.</w:t>
            </w:r>
          </w:p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Разработка индивидуальных планов по ликвидации пробелов в знаниях учащихся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Сентябрь</w:t>
            </w:r>
          </w:p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октябрь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Учителя-предметники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2.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Индивидуальные консультации для слабоуспевающих учащихся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По расписанию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Учителя-предметники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3.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Определение планируемого результата для слабоуспевающих учащихся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Ноябрь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Учителя-предметники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4.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Составление расписания каждодневных домашних самостоятельных занятий по подготовке к ОГЭ (под контролем родителей)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ноябрь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Учителя-предметники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5.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Ознакомление  учащихся и их родителей с правилами проведения</w:t>
            </w:r>
            <w:r w:rsidR="009C7DA5" w:rsidRPr="00DA2805">
              <w:t xml:space="preserve"> ОГЭ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январь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proofErr w:type="spellStart"/>
            <w:r w:rsidRPr="00DA2805">
              <w:t>Зам</w:t>
            </w:r>
            <w:proofErr w:type="gramStart"/>
            <w:r w:rsidRPr="00DA2805">
              <w:t>.д</w:t>
            </w:r>
            <w:proofErr w:type="gramEnd"/>
            <w:r w:rsidRPr="00DA2805">
              <w:t>иректора</w:t>
            </w:r>
            <w:proofErr w:type="spellEnd"/>
            <w:r w:rsidRPr="00DA2805">
              <w:t xml:space="preserve"> по УВР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6.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Выработать навыки работы с тестовыми заданиями:</w:t>
            </w:r>
          </w:p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 xml:space="preserve">- научить избегать «слабые» места при выполнении тестов. </w:t>
            </w:r>
          </w:p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- учить обратить внимание на ключевые слова «верно», или «неверно», и т.д.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В течение года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Учителя-предметники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7.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Научить учащихся правильно заполнять бланки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Ноябрь –</w:t>
            </w:r>
          </w:p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март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Учителя-предметники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8.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Решение диагностических  работ (</w:t>
            </w:r>
            <w:proofErr w:type="spellStart"/>
            <w:r w:rsidRPr="00DA2805">
              <w:t>СтатГрад</w:t>
            </w:r>
            <w:proofErr w:type="spellEnd"/>
            <w:r w:rsidRPr="00DA2805">
              <w:t xml:space="preserve">), тренировочных  работ с сайта </w:t>
            </w:r>
            <w:r w:rsidR="009C7DA5" w:rsidRPr="00DA2805">
              <w:t xml:space="preserve">ФИПИ. </w:t>
            </w:r>
            <w:r w:rsidRPr="00DA2805">
              <w:t xml:space="preserve">Анализ </w:t>
            </w:r>
            <w:r w:rsidRPr="00DA2805">
              <w:lastRenderedPageBreak/>
              <w:t>результатов.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lastRenderedPageBreak/>
              <w:t>В течение года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Учителя-предметники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lastRenderedPageBreak/>
              <w:t>9.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 xml:space="preserve">Использование интернет ресурсов: открытый банк заданий  сайта ФИПИ, сайт «Сдам ГИА», 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 xml:space="preserve">В течение </w:t>
            </w:r>
          </w:p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года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Учителя-предметники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10.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Еженедельное выполнение домашней контрольной работы (тренировочных работ ГИА прошлых лет)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Ноябрь-май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Учителя-предметники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11.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Выступление на родительских собраниях по вопросам подготовки к ГИА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По плану гимназии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proofErr w:type="spellStart"/>
            <w:r w:rsidRPr="00DA2805">
              <w:t>Зам</w:t>
            </w:r>
            <w:proofErr w:type="gramStart"/>
            <w:r w:rsidRPr="00DA2805">
              <w:t>.д</w:t>
            </w:r>
            <w:proofErr w:type="gramEnd"/>
            <w:r w:rsidRPr="00DA2805">
              <w:t>иректора</w:t>
            </w:r>
            <w:proofErr w:type="spellEnd"/>
            <w:r w:rsidRPr="00DA2805">
              <w:t xml:space="preserve"> по УВР</w:t>
            </w: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12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Индивидуальные консультации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В течение года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</w:p>
        </w:tc>
      </w:tr>
      <w:tr w:rsidR="00E35195" w:rsidRPr="00DA2805" w:rsidTr="00DA2805">
        <w:trPr>
          <w:trHeight w:val="4352"/>
        </w:trPr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13</w:t>
            </w:r>
          </w:p>
        </w:tc>
        <w:tc>
          <w:tcPr>
            <w:tcW w:w="5529" w:type="dxa"/>
          </w:tcPr>
          <w:p w:rsidR="00E35195" w:rsidRPr="00DA2805" w:rsidRDefault="00E35195" w:rsidP="00D02A61">
            <w:pPr>
              <w:pStyle w:val="1"/>
              <w:tabs>
                <w:tab w:val="left" w:pos="10575"/>
              </w:tabs>
              <w:ind w:left="0"/>
            </w:pPr>
            <w:r w:rsidRPr="00DA2805">
              <w:t xml:space="preserve">Организация повторения основных тем для подготовки к </w:t>
            </w:r>
            <w:r w:rsidR="009C7DA5" w:rsidRPr="00DA2805">
              <w:t xml:space="preserve">ОГЭ </w:t>
            </w:r>
          </w:p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  <w:rPr>
                <w:b/>
              </w:rPr>
            </w:pPr>
            <w:r w:rsidRPr="00DA2805">
              <w:rPr>
                <w:b/>
              </w:rPr>
              <w:t>по русскому языку:</w:t>
            </w:r>
          </w:p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- орфография, морфология;</w:t>
            </w:r>
          </w:p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-</w:t>
            </w:r>
            <w:r w:rsidR="00DA2805">
              <w:t xml:space="preserve"> </w:t>
            </w:r>
            <w:r w:rsidRPr="00DA2805">
              <w:t>синтаксис и пунктуация;</w:t>
            </w:r>
          </w:p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-</w:t>
            </w:r>
            <w:r w:rsidR="00DA2805">
              <w:t xml:space="preserve"> </w:t>
            </w:r>
            <w:r w:rsidRPr="00DA2805">
              <w:t>стили речи;</w:t>
            </w:r>
          </w:p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- средства выразительности речи</w:t>
            </w:r>
          </w:p>
        </w:tc>
        <w:tc>
          <w:tcPr>
            <w:tcW w:w="1984" w:type="dxa"/>
          </w:tcPr>
          <w:p w:rsidR="00E35195" w:rsidRPr="00DA2805" w:rsidRDefault="009C7DA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В течение года</w:t>
            </w:r>
          </w:p>
        </w:tc>
        <w:tc>
          <w:tcPr>
            <w:tcW w:w="1985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</w:p>
        </w:tc>
      </w:tr>
      <w:tr w:rsidR="00E35195" w:rsidRPr="00DA2805" w:rsidTr="00435B84">
        <w:tc>
          <w:tcPr>
            <w:tcW w:w="567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14</w:t>
            </w:r>
          </w:p>
        </w:tc>
        <w:tc>
          <w:tcPr>
            <w:tcW w:w="5529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Участие учащихся в пробных экзаменах на муниципальном уровне</w:t>
            </w:r>
          </w:p>
        </w:tc>
        <w:tc>
          <w:tcPr>
            <w:tcW w:w="1984" w:type="dxa"/>
          </w:tcPr>
          <w:p w:rsidR="00E35195" w:rsidRPr="00DA2805" w:rsidRDefault="00E3519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декабрь, март</w:t>
            </w:r>
          </w:p>
        </w:tc>
        <w:tc>
          <w:tcPr>
            <w:tcW w:w="1985" w:type="dxa"/>
          </w:tcPr>
          <w:p w:rsidR="00E35195" w:rsidRPr="00DA2805" w:rsidRDefault="009C7DA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Классный руководитель, учителя-предметники</w:t>
            </w:r>
          </w:p>
        </w:tc>
      </w:tr>
      <w:tr w:rsidR="009C7DA5" w:rsidRPr="00DA2805" w:rsidTr="009C7DA5">
        <w:trPr>
          <w:trHeight w:val="1382"/>
        </w:trPr>
        <w:tc>
          <w:tcPr>
            <w:tcW w:w="567" w:type="dxa"/>
          </w:tcPr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15.</w:t>
            </w:r>
          </w:p>
        </w:tc>
        <w:tc>
          <w:tcPr>
            <w:tcW w:w="5529" w:type="dxa"/>
          </w:tcPr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Родительское собрание по итогам пробных экзаменов, состоянием учёбы и подготовки  к ГИА</w:t>
            </w:r>
          </w:p>
        </w:tc>
        <w:tc>
          <w:tcPr>
            <w:tcW w:w="1984" w:type="dxa"/>
          </w:tcPr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по графику</w:t>
            </w:r>
          </w:p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</w:p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</w:p>
        </w:tc>
        <w:tc>
          <w:tcPr>
            <w:tcW w:w="1985" w:type="dxa"/>
          </w:tcPr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Классный руководитель</w:t>
            </w:r>
          </w:p>
        </w:tc>
      </w:tr>
      <w:tr w:rsidR="009C7DA5" w:rsidRPr="00DA2805" w:rsidTr="00435B84">
        <w:tc>
          <w:tcPr>
            <w:tcW w:w="567" w:type="dxa"/>
          </w:tcPr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16.</w:t>
            </w:r>
          </w:p>
        </w:tc>
        <w:tc>
          <w:tcPr>
            <w:tcW w:w="5529" w:type="dxa"/>
          </w:tcPr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</w:pPr>
            <w:r w:rsidRPr="00DA2805">
              <w:t>Психологическая  поддержка учащихся и родителей при подготовке к ГИА</w:t>
            </w:r>
          </w:p>
        </w:tc>
        <w:tc>
          <w:tcPr>
            <w:tcW w:w="1984" w:type="dxa"/>
          </w:tcPr>
          <w:p w:rsidR="009C7DA5" w:rsidRPr="00DA2805" w:rsidRDefault="009C7DA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 w:rsidRPr="00DA2805">
              <w:t>В течение года</w:t>
            </w:r>
          </w:p>
        </w:tc>
        <w:tc>
          <w:tcPr>
            <w:tcW w:w="1985" w:type="dxa"/>
          </w:tcPr>
          <w:p w:rsidR="009C7DA5" w:rsidRPr="00DA2805" w:rsidRDefault="00DA2805" w:rsidP="009C7DA5">
            <w:pPr>
              <w:pStyle w:val="1"/>
              <w:tabs>
                <w:tab w:val="left" w:pos="10575"/>
              </w:tabs>
              <w:ind w:left="0"/>
              <w:jc w:val="center"/>
            </w:pPr>
            <w:r>
              <w:t>П</w:t>
            </w:r>
            <w:r w:rsidR="009C7DA5" w:rsidRPr="00DA2805">
              <w:t>сихолог</w:t>
            </w:r>
          </w:p>
        </w:tc>
      </w:tr>
    </w:tbl>
    <w:p w:rsidR="00453AE0" w:rsidRDefault="00453AE0" w:rsidP="009C7DA5"/>
    <w:p w:rsidR="00DA2805" w:rsidRDefault="00DA2805" w:rsidP="009C7DA5"/>
    <w:p w:rsidR="00DA2805" w:rsidRDefault="00DA2805" w:rsidP="009C7DA5"/>
    <w:p w:rsidR="00DA2805" w:rsidRDefault="00DA2805" w:rsidP="009C7DA5"/>
    <w:p w:rsidR="00DA2805" w:rsidRPr="00DA2805" w:rsidRDefault="00CE4F3A" w:rsidP="00DA2805">
      <w:pPr>
        <w:jc w:val="center"/>
      </w:pPr>
      <w:r>
        <w:t xml:space="preserve">Учитель русского языка и литературы:                                     </w:t>
      </w:r>
      <w:proofErr w:type="spellStart"/>
      <w:r>
        <w:t>Новрузов</w:t>
      </w:r>
      <w:proofErr w:type="spellEnd"/>
      <w:r>
        <w:t xml:space="preserve"> М.Н.</w:t>
      </w:r>
    </w:p>
    <w:sectPr w:rsidR="00DA2805" w:rsidRPr="00DA2805" w:rsidSect="000B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710"/>
    <w:multiLevelType w:val="hybridMultilevel"/>
    <w:tmpl w:val="847E72FC"/>
    <w:lvl w:ilvl="0" w:tplc="22D46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4F"/>
    <w:rsid w:val="000A5004"/>
    <w:rsid w:val="00453AE0"/>
    <w:rsid w:val="0056474F"/>
    <w:rsid w:val="009C7DA5"/>
    <w:rsid w:val="00CE4F3A"/>
    <w:rsid w:val="00D02A61"/>
    <w:rsid w:val="00DA2805"/>
    <w:rsid w:val="00E3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35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3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</cp:lastModifiedBy>
  <cp:revision>3</cp:revision>
  <cp:lastPrinted>2021-09-07T10:23:00Z</cp:lastPrinted>
  <dcterms:created xsi:type="dcterms:W3CDTF">2019-10-24T06:58:00Z</dcterms:created>
  <dcterms:modified xsi:type="dcterms:W3CDTF">2021-09-07T10:24:00Z</dcterms:modified>
</cp:coreProperties>
</file>